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07" w:rsidRPr="00F92607" w:rsidRDefault="00F92607" w:rsidP="00F926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92607">
        <w:rPr>
          <w:rFonts w:ascii="Times New Roman" w:eastAsia="Times New Roman" w:hAnsi="Times New Roman" w:cs="Times New Roman"/>
          <w:sz w:val="24"/>
          <w:szCs w:val="24"/>
        </w:rPr>
        <w:br/>
      </w:r>
      <w:r w:rsidRPr="00F92607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51F65FA3" wp14:editId="73BFC794">
            <wp:extent cx="1952625" cy="2514600"/>
            <wp:effectExtent l="0" t="0" r="9525" b="0"/>
            <wp:docPr id="1" name="Picture 1" descr="https://lh6.googleusercontent.com/OKts2QoXRAQwM7VvCTz_gfg76Etqu2_ECHWg_VpxXn-nmnFXt9Z-UExLw0guqUz3fQiutBqYSYCAG6wdtrNhUcCinZg5umtZMo0e_0aK0F2o7Q0eg26CHiLM13fvJxdtxdrDK0Vy2MNZuLoB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OKts2QoXRAQwM7VvCTz_gfg76Etqu2_ECHWg_VpxXn-nmnFXt9Z-UExLw0guqUz3fQiutBqYSYCAG6wdtrNhUcCinZg5umtZMo0e_0aK0F2o7Q0eg26CHiLM13fvJxdtxdrDK0Vy2MNZuLoB4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60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92607" w:rsidRPr="00F92607" w:rsidRDefault="00F92607" w:rsidP="00F92607">
      <w:pPr>
        <w:spacing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07">
        <w:rPr>
          <w:rFonts w:ascii="Arial" w:eastAsia="Times New Roman" w:hAnsi="Arial" w:cs="Arial"/>
          <w:color w:val="333333"/>
          <w:sz w:val="18"/>
          <w:szCs w:val="18"/>
        </w:rPr>
        <w:t xml:space="preserve">Mark Lawrence Rolands formerly of Lake Mills, Iowa, passed away at his home in Las </w:t>
      </w:r>
      <w:r>
        <w:rPr>
          <w:rFonts w:ascii="Arial" w:eastAsia="Times New Roman" w:hAnsi="Arial" w:cs="Arial"/>
          <w:color w:val="333333"/>
          <w:sz w:val="18"/>
          <w:szCs w:val="18"/>
        </w:rPr>
        <w:t>Vegas, Nevada on April 2, 2021.</w:t>
      </w:r>
    </w:p>
    <w:p w:rsidR="00F92607" w:rsidRPr="00F92607" w:rsidRDefault="00F92607" w:rsidP="00F92607">
      <w:pPr>
        <w:spacing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07">
        <w:rPr>
          <w:rFonts w:ascii="Arial" w:eastAsia="Times New Roman" w:hAnsi="Arial" w:cs="Arial"/>
          <w:color w:val="333333"/>
          <w:sz w:val="18"/>
          <w:szCs w:val="18"/>
        </w:rPr>
        <w:t xml:space="preserve">Although he was only 38, Mark affected many people in his lifetime. As a child growing up in a small town Mark knew and was friends with everyone. He had a big heart for helping others. Mark was very committed to serving our military men and women. He organized many events to honor those who served. Mark also was a living organ donor for his friend, Tony </w:t>
      </w:r>
      <w:proofErr w:type="spellStart"/>
      <w:r w:rsidRPr="00F92607">
        <w:rPr>
          <w:rFonts w:ascii="Arial" w:eastAsia="Times New Roman" w:hAnsi="Arial" w:cs="Arial"/>
          <w:color w:val="333333"/>
          <w:sz w:val="18"/>
          <w:szCs w:val="18"/>
        </w:rPr>
        <w:t>Tomkin</w:t>
      </w:r>
      <w:proofErr w:type="spellEnd"/>
      <w:r w:rsidRPr="00F92607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F92607" w:rsidRPr="00F92607" w:rsidRDefault="00F92607" w:rsidP="00F92607">
      <w:pPr>
        <w:spacing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07">
        <w:rPr>
          <w:rFonts w:ascii="Arial" w:eastAsia="Times New Roman" w:hAnsi="Arial" w:cs="Arial"/>
          <w:color w:val="333333"/>
          <w:sz w:val="18"/>
          <w:szCs w:val="18"/>
        </w:rPr>
        <w:t>Those who knew Mark lost a shining light in their lives. He was the entertainer of our family. </w:t>
      </w:r>
    </w:p>
    <w:p w:rsidR="00F92607" w:rsidRPr="00F92607" w:rsidRDefault="00F92607" w:rsidP="00F92607">
      <w:pPr>
        <w:spacing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07">
        <w:rPr>
          <w:rFonts w:ascii="Arial" w:eastAsia="Times New Roman" w:hAnsi="Arial" w:cs="Arial"/>
          <w:color w:val="333333"/>
          <w:sz w:val="18"/>
          <w:szCs w:val="18"/>
        </w:rPr>
        <w:t xml:space="preserve">Mark will be missed everyday by his mother, Linda Rolands, his siblings, Jennifer Bausch (Jim </w:t>
      </w:r>
      <w:proofErr w:type="spellStart"/>
      <w:r w:rsidRPr="00F92607">
        <w:rPr>
          <w:rFonts w:ascii="Arial" w:eastAsia="Times New Roman" w:hAnsi="Arial" w:cs="Arial"/>
          <w:color w:val="333333"/>
          <w:sz w:val="18"/>
          <w:szCs w:val="18"/>
        </w:rPr>
        <w:t>Fuchsteiner</w:t>
      </w:r>
      <w:proofErr w:type="spellEnd"/>
      <w:r w:rsidRPr="00F92607">
        <w:rPr>
          <w:rFonts w:ascii="Arial" w:eastAsia="Times New Roman" w:hAnsi="Arial" w:cs="Arial"/>
          <w:color w:val="333333"/>
          <w:sz w:val="18"/>
          <w:szCs w:val="18"/>
        </w:rPr>
        <w:t>),</w:t>
      </w:r>
      <w:proofErr w:type="gramStart"/>
      <w:r w:rsidRPr="00F92607">
        <w:rPr>
          <w:rFonts w:ascii="Arial" w:eastAsia="Times New Roman" w:hAnsi="Arial" w:cs="Arial"/>
          <w:color w:val="333333"/>
          <w:sz w:val="18"/>
          <w:szCs w:val="18"/>
        </w:rPr>
        <w:t>  Michael</w:t>
      </w:r>
      <w:proofErr w:type="gramEnd"/>
      <w:r w:rsidRPr="00F92607">
        <w:rPr>
          <w:rFonts w:ascii="Arial" w:eastAsia="Times New Roman" w:hAnsi="Arial" w:cs="Arial"/>
          <w:color w:val="333333"/>
          <w:sz w:val="18"/>
          <w:szCs w:val="18"/>
        </w:rPr>
        <w:t xml:space="preserve"> (Melissa) Rolands, and Shawna Negrete. He will be missed by his nieces and nephews Madelyn, Justin, and Austin Bausch, Jonathan Rolands, and Kobe, Vada, Ava and Ella Negrete.</w:t>
      </w:r>
    </w:p>
    <w:p w:rsidR="00F92607" w:rsidRPr="00F92607" w:rsidRDefault="00F92607" w:rsidP="00F92607">
      <w:pPr>
        <w:spacing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07">
        <w:rPr>
          <w:rFonts w:ascii="Arial" w:eastAsia="Times New Roman" w:hAnsi="Arial" w:cs="Arial"/>
          <w:color w:val="333333"/>
          <w:sz w:val="18"/>
          <w:szCs w:val="18"/>
        </w:rPr>
        <w:t xml:space="preserve">He was preceded in death by his father, Jon Rolands </w:t>
      </w:r>
      <w:proofErr w:type="gramStart"/>
      <w:r w:rsidRPr="00F92607">
        <w:rPr>
          <w:rFonts w:ascii="Arial" w:eastAsia="Times New Roman" w:hAnsi="Arial" w:cs="Arial"/>
          <w:color w:val="333333"/>
          <w:sz w:val="18"/>
          <w:szCs w:val="18"/>
        </w:rPr>
        <w:t>( a</w:t>
      </w:r>
      <w:proofErr w:type="gramEnd"/>
      <w:r w:rsidRPr="00F92607">
        <w:rPr>
          <w:rFonts w:ascii="Arial" w:eastAsia="Times New Roman" w:hAnsi="Arial" w:cs="Arial"/>
          <w:color w:val="333333"/>
          <w:sz w:val="18"/>
          <w:szCs w:val="18"/>
        </w:rPr>
        <w:t xml:space="preserve"> Vietnam Veteran), and his grandparents Clayton (Adeline) Rolands, and Alfred (Beatrice) </w:t>
      </w:r>
      <w:proofErr w:type="spellStart"/>
      <w:r w:rsidRPr="00F92607">
        <w:rPr>
          <w:rFonts w:ascii="Arial" w:eastAsia="Times New Roman" w:hAnsi="Arial" w:cs="Arial"/>
          <w:color w:val="333333"/>
          <w:sz w:val="18"/>
          <w:szCs w:val="18"/>
        </w:rPr>
        <w:t>Stenstrude</w:t>
      </w:r>
      <w:proofErr w:type="spellEnd"/>
      <w:r w:rsidRPr="00F92607">
        <w:rPr>
          <w:rFonts w:ascii="Arial" w:eastAsia="Times New Roman" w:hAnsi="Arial" w:cs="Arial"/>
          <w:color w:val="333333"/>
          <w:sz w:val="18"/>
          <w:szCs w:val="18"/>
        </w:rPr>
        <w:t>. </w:t>
      </w:r>
    </w:p>
    <w:p w:rsidR="00F92607" w:rsidRPr="00F92607" w:rsidRDefault="00F92607" w:rsidP="00F92607">
      <w:pPr>
        <w:spacing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607">
        <w:rPr>
          <w:rFonts w:ascii="Arial" w:eastAsia="Times New Roman" w:hAnsi="Arial" w:cs="Arial"/>
          <w:color w:val="333333"/>
          <w:sz w:val="18"/>
          <w:szCs w:val="18"/>
        </w:rPr>
        <w:t>We will be having a private family celebration of Mark's life at a later date. </w:t>
      </w:r>
    </w:p>
    <w:p w:rsidR="001B5B4B" w:rsidRPr="00F92607" w:rsidRDefault="00F92607" w:rsidP="00F92607"/>
    <w:sectPr w:rsidR="001B5B4B" w:rsidRPr="00F92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07"/>
    <w:rsid w:val="00A211B5"/>
    <w:rsid w:val="00D65BC8"/>
    <w:rsid w:val="00F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 Adeogun</dc:creator>
  <cp:lastModifiedBy>Marci Adeogun</cp:lastModifiedBy>
  <cp:revision>1</cp:revision>
  <dcterms:created xsi:type="dcterms:W3CDTF">2021-04-06T21:51:00Z</dcterms:created>
  <dcterms:modified xsi:type="dcterms:W3CDTF">2021-04-06T21:52:00Z</dcterms:modified>
</cp:coreProperties>
</file>